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Ansi="黑体" w:eastAsia="黑体"/>
          <w:color w:val="000000"/>
          <w:sz w:val="32"/>
          <w:szCs w:val="32"/>
        </w:rPr>
      </w:pPr>
      <w:r>
        <w:rPr>
          <w:rFonts w:hAnsi="黑体" w:eastAsia="黑体"/>
          <w:color w:val="000000"/>
          <w:sz w:val="32"/>
          <w:szCs w:val="32"/>
        </w:rPr>
        <w:t>《</w:t>
      </w:r>
      <w:r>
        <w:rPr>
          <w:rFonts w:eastAsia="黑体"/>
          <w:color w:val="000000"/>
          <w:sz w:val="32"/>
          <w:szCs w:val="32"/>
        </w:rPr>
        <w:t>C</w:t>
      </w:r>
      <w:r>
        <w:rPr>
          <w:rFonts w:hAnsi="黑体" w:eastAsia="黑体"/>
          <w:color w:val="000000"/>
          <w:sz w:val="32"/>
          <w:szCs w:val="32"/>
        </w:rPr>
        <w:t>语言程序设计》（</w:t>
      </w:r>
      <w:r>
        <w:rPr>
          <w:rFonts w:hint="eastAsia" w:eastAsia="黑体"/>
          <w:color w:val="000000"/>
          <w:sz w:val="32"/>
          <w:szCs w:val="32"/>
        </w:rPr>
        <w:t>827</w:t>
      </w:r>
      <w:r>
        <w:rPr>
          <w:rFonts w:hAnsi="黑体" w:eastAsia="黑体"/>
          <w:color w:val="000000"/>
          <w:sz w:val="32"/>
          <w:szCs w:val="32"/>
        </w:rPr>
        <w:t>）考试大纲</w:t>
      </w:r>
    </w:p>
    <w:p>
      <w:pPr>
        <w:spacing w:line="360" w:lineRule="auto"/>
        <w:rPr>
          <w:rFonts w:ascii="Arial" w:hAnsi="Arial" w:eastAsia="黑体"/>
          <w:b/>
          <w:color w:val="000000"/>
          <w:sz w:val="28"/>
        </w:rPr>
      </w:pPr>
      <w:r>
        <w:rPr>
          <w:rFonts w:hint="eastAsia" w:ascii="Arial" w:hAnsi="Arial" w:eastAsia="黑体"/>
          <w:b/>
          <w:color w:val="000000"/>
          <w:sz w:val="28"/>
        </w:rPr>
        <w:t>注意：本大纲为参考性考试大纲，是考生需要掌握的基本内容。</w:t>
      </w:r>
    </w:p>
    <w:p>
      <w:pPr>
        <w:spacing w:line="360" w:lineRule="auto"/>
        <w:rPr>
          <w:rFonts w:ascii="Arial" w:hAnsi="Arial" w:eastAsia="黑体"/>
          <w:b/>
          <w:color w:val="000000"/>
          <w:sz w:val="28"/>
        </w:rPr>
      </w:pPr>
      <w:r>
        <w:rPr>
          <w:rFonts w:hint="eastAsia" w:ascii="Arial" w:hAnsi="Arial" w:eastAsia="黑体"/>
          <w:b/>
          <w:color w:val="000000"/>
          <w:sz w:val="28"/>
        </w:rPr>
        <w:t>主要考察知识点:</w:t>
      </w:r>
    </w:p>
    <w:p>
      <w:pPr>
        <w:widowControl/>
        <w:numPr>
          <w:ilvl w:val="0"/>
          <w:numId w:val="1"/>
        </w:numPr>
        <w:spacing w:line="288" w:lineRule="auto"/>
        <w:rPr>
          <w:rFonts w:ascii="黑体" w:hAnsi="黑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C语言概述</w:t>
      </w:r>
    </w:p>
    <w:p>
      <w:pPr>
        <w:widowControl/>
        <w:numPr>
          <w:ilvl w:val="1"/>
          <w:numId w:val="2"/>
        </w:numPr>
        <w:spacing w:line="288" w:lineRule="auto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了解程序设计语言的语法</w:t>
      </w:r>
    </w:p>
    <w:p>
      <w:pPr>
        <w:widowControl/>
        <w:numPr>
          <w:ilvl w:val="1"/>
          <w:numId w:val="2"/>
        </w:numPr>
        <w:spacing w:line="288" w:lineRule="auto"/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掌握C语言的特点</w:t>
      </w:r>
    </w:p>
    <w:p>
      <w:pPr>
        <w:widowControl/>
        <w:numPr>
          <w:ilvl w:val="1"/>
          <w:numId w:val="2"/>
        </w:numPr>
        <w:spacing w:line="288" w:lineRule="auto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掌握问题求解的过程</w:t>
      </w:r>
    </w:p>
    <w:p>
      <w:pPr>
        <w:widowControl/>
        <w:numPr>
          <w:ilvl w:val="0"/>
          <w:numId w:val="1"/>
        </w:numPr>
        <w:spacing w:line="288" w:lineRule="auto"/>
        <w:rPr>
          <w:rFonts w:ascii="黑体" w:hAnsi="黑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数据描述</w:t>
      </w:r>
    </w:p>
    <w:p>
      <w:pPr>
        <w:widowControl/>
        <w:numPr>
          <w:ilvl w:val="0"/>
          <w:numId w:val="3"/>
        </w:numPr>
        <w:spacing w:line="288" w:lineRule="auto"/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了解</w:t>
      </w:r>
      <w:r>
        <w:rPr>
          <w:color w:val="000000"/>
          <w:sz w:val="24"/>
        </w:rPr>
        <w:t>C</w:t>
      </w:r>
      <w:r>
        <w:rPr>
          <w:rFonts w:hAnsi="宋体"/>
          <w:color w:val="000000"/>
          <w:sz w:val="24"/>
        </w:rPr>
        <w:t>语言的数据类型</w:t>
      </w:r>
    </w:p>
    <w:p>
      <w:pPr>
        <w:widowControl/>
        <w:numPr>
          <w:ilvl w:val="0"/>
          <w:numId w:val="3"/>
        </w:numPr>
        <w:spacing w:line="288" w:lineRule="auto"/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掌握常量的定义、表示方法</w:t>
      </w:r>
    </w:p>
    <w:p>
      <w:pPr>
        <w:widowControl/>
        <w:numPr>
          <w:ilvl w:val="0"/>
          <w:numId w:val="3"/>
        </w:numPr>
        <w:spacing w:line="288" w:lineRule="auto"/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掌握变量的定义、初始化、使用方法</w:t>
      </w:r>
    </w:p>
    <w:p>
      <w:pPr>
        <w:widowControl/>
        <w:numPr>
          <w:ilvl w:val="0"/>
          <w:numId w:val="3"/>
        </w:numPr>
        <w:spacing w:line="288" w:lineRule="auto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了解数据的类型转换</w:t>
      </w:r>
    </w:p>
    <w:p>
      <w:pPr>
        <w:widowControl/>
        <w:numPr>
          <w:ilvl w:val="0"/>
          <w:numId w:val="3"/>
        </w:numPr>
        <w:spacing w:line="288" w:lineRule="auto"/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掌握</w:t>
      </w:r>
      <w:r>
        <w:rPr>
          <w:rFonts w:hint="eastAsia" w:hAnsi="宋体"/>
          <w:color w:val="000000"/>
          <w:sz w:val="24"/>
        </w:rPr>
        <w:t>常用运算符及表达式</w:t>
      </w:r>
    </w:p>
    <w:p>
      <w:pPr>
        <w:widowControl/>
        <w:numPr>
          <w:ilvl w:val="0"/>
          <w:numId w:val="3"/>
        </w:numPr>
        <w:spacing w:line="288" w:lineRule="auto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了解</w:t>
      </w:r>
      <w:r>
        <w:rPr>
          <w:rFonts w:hAnsi="宋体"/>
          <w:color w:val="000000"/>
          <w:sz w:val="24"/>
        </w:rPr>
        <w:t>数据</w:t>
      </w:r>
      <w:r>
        <w:rPr>
          <w:rFonts w:hint="eastAsia" w:hAnsi="宋体"/>
          <w:color w:val="000000"/>
          <w:sz w:val="24"/>
        </w:rPr>
        <w:t>的</w:t>
      </w:r>
      <w:r>
        <w:rPr>
          <w:rFonts w:hAnsi="宋体"/>
          <w:color w:val="000000"/>
          <w:sz w:val="24"/>
        </w:rPr>
        <w:t>输入输出</w:t>
      </w:r>
      <w:r>
        <w:rPr>
          <w:rFonts w:hint="eastAsia" w:hAnsi="宋体"/>
          <w:color w:val="000000"/>
          <w:sz w:val="24"/>
        </w:rPr>
        <w:t>及</w:t>
      </w:r>
      <w:r>
        <w:rPr>
          <w:rFonts w:hAnsi="宋体"/>
          <w:color w:val="000000"/>
          <w:sz w:val="24"/>
        </w:rPr>
        <w:t>在</w:t>
      </w:r>
      <w:r>
        <w:rPr>
          <w:color w:val="000000"/>
          <w:sz w:val="24"/>
        </w:rPr>
        <w:t>C</w:t>
      </w:r>
      <w:r>
        <w:rPr>
          <w:rFonts w:hAnsi="宋体"/>
          <w:color w:val="000000"/>
          <w:sz w:val="24"/>
        </w:rPr>
        <w:t>语言中的实现</w:t>
      </w:r>
    </w:p>
    <w:p>
      <w:pPr>
        <w:widowControl/>
        <w:numPr>
          <w:ilvl w:val="0"/>
          <w:numId w:val="3"/>
        </w:numPr>
        <w:spacing w:line="288" w:lineRule="auto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掌握格式化输出函数p</w:t>
      </w:r>
      <w:r>
        <w:rPr>
          <w:rFonts w:hAnsi="宋体"/>
          <w:color w:val="000000"/>
          <w:sz w:val="24"/>
        </w:rPr>
        <w:t>rintf( )</w:t>
      </w:r>
      <w:r>
        <w:rPr>
          <w:rFonts w:hint="eastAsia" w:hAnsi="宋体"/>
          <w:color w:val="000000"/>
          <w:sz w:val="24"/>
        </w:rPr>
        <w:t>和格式化输入函数scanf</w:t>
      </w:r>
      <w:r>
        <w:rPr>
          <w:rFonts w:hAnsi="宋体"/>
          <w:color w:val="000000"/>
          <w:sz w:val="24"/>
        </w:rPr>
        <w:t xml:space="preserve">( ) </w:t>
      </w:r>
    </w:p>
    <w:p>
      <w:pPr>
        <w:widowControl/>
        <w:numPr>
          <w:ilvl w:val="0"/>
          <w:numId w:val="1"/>
        </w:numPr>
        <w:spacing w:line="288" w:lineRule="auto"/>
        <w:rPr>
          <w:rFonts w:ascii="黑体" w:hAnsi="黑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分支结构</w:t>
      </w:r>
    </w:p>
    <w:p>
      <w:pPr>
        <w:widowControl/>
        <w:numPr>
          <w:ilvl w:val="0"/>
          <w:numId w:val="4"/>
        </w:numPr>
        <w:spacing w:line="288" w:lineRule="auto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了解分支结构</w:t>
      </w:r>
    </w:p>
    <w:p>
      <w:pPr>
        <w:widowControl/>
        <w:numPr>
          <w:ilvl w:val="0"/>
          <w:numId w:val="4"/>
        </w:numPr>
        <w:spacing w:line="288" w:lineRule="auto"/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全面掌握关系</w:t>
      </w:r>
      <w:r>
        <w:rPr>
          <w:rFonts w:hint="eastAsia" w:hAnsi="宋体"/>
          <w:color w:val="000000"/>
          <w:sz w:val="24"/>
        </w:rPr>
        <w:t>表达式运算</w:t>
      </w:r>
      <w:r>
        <w:rPr>
          <w:rFonts w:hAnsi="宋体"/>
          <w:color w:val="000000"/>
          <w:sz w:val="24"/>
        </w:rPr>
        <w:t>、逻辑</w:t>
      </w:r>
      <w:r>
        <w:rPr>
          <w:rFonts w:hint="eastAsia" w:hAnsi="宋体"/>
          <w:color w:val="000000"/>
          <w:sz w:val="24"/>
        </w:rPr>
        <w:t>表达式和条件表达式</w:t>
      </w:r>
    </w:p>
    <w:p>
      <w:pPr>
        <w:widowControl/>
        <w:numPr>
          <w:ilvl w:val="0"/>
          <w:numId w:val="4"/>
        </w:numPr>
        <w:spacing w:line="288" w:lineRule="auto"/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全面掌握</w:t>
      </w:r>
      <w:r>
        <w:fldChar w:fldCharType="begin"/>
      </w:r>
      <w:r>
        <w:instrText xml:space="preserve"> HYPERLINK "https://www.baidu.com/s?wd=if%E8%AF%AD%E5%8F%A5&amp;tn=44039180_cpr&amp;fenlei=mv6quAkxTZn0IZRqIHckPjm4nH00T1dBnj7WuW7-PHb1njbduyn10ZwV5Hcvrjm3rH6sPfKWUMw85HfYnjn4nH6sgvPsT6K1TL0qnfK1TL0z5HD0IgF_5y9YIZ0lQzqlpA-bmyt8mh7GuZR8mvqVQL7dugPYpyq8Q1T1P1b4PWfs" \t "_blank" </w:instrText>
      </w:r>
      <w:r>
        <w:fldChar w:fldCharType="separate"/>
      </w:r>
      <w:r>
        <w:rPr>
          <w:color w:val="000000"/>
          <w:sz w:val="24"/>
        </w:rPr>
        <w:t>if</w:t>
      </w:r>
      <w:r>
        <w:rPr>
          <w:rFonts w:hAnsi="宋体"/>
          <w:color w:val="000000"/>
          <w:sz w:val="24"/>
        </w:rPr>
        <w:t>语句</w:t>
      </w:r>
      <w:r>
        <w:rPr>
          <w:rFonts w:hAnsi="宋体"/>
          <w:color w:val="000000"/>
          <w:sz w:val="24"/>
        </w:rPr>
        <w:fldChar w:fldCharType="end"/>
      </w:r>
    </w:p>
    <w:p>
      <w:pPr>
        <w:widowControl/>
        <w:numPr>
          <w:ilvl w:val="0"/>
          <w:numId w:val="4"/>
        </w:numPr>
        <w:spacing w:line="288" w:lineRule="auto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全面掌握switch语句</w:t>
      </w:r>
    </w:p>
    <w:p>
      <w:pPr>
        <w:widowControl/>
        <w:numPr>
          <w:ilvl w:val="0"/>
          <w:numId w:val="4"/>
        </w:numPr>
        <w:spacing w:line="288" w:lineRule="auto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掌握嵌套分支结构</w:t>
      </w:r>
    </w:p>
    <w:p>
      <w:pPr>
        <w:widowControl/>
        <w:numPr>
          <w:ilvl w:val="0"/>
          <w:numId w:val="1"/>
        </w:numPr>
        <w:spacing w:line="288" w:lineRule="auto"/>
        <w:rPr>
          <w:rFonts w:ascii="黑体" w:hAnsi="黑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循环结构</w:t>
      </w:r>
    </w:p>
    <w:p>
      <w:pPr>
        <w:widowControl/>
        <w:numPr>
          <w:ilvl w:val="0"/>
          <w:numId w:val="5"/>
        </w:numPr>
        <w:spacing w:line="288" w:lineRule="auto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了解循环结构</w:t>
      </w:r>
    </w:p>
    <w:p>
      <w:pPr>
        <w:widowControl/>
        <w:numPr>
          <w:ilvl w:val="0"/>
          <w:numId w:val="5"/>
        </w:numPr>
        <w:spacing w:line="288" w:lineRule="auto"/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全面掌握</w:t>
      </w:r>
      <w:r>
        <w:rPr>
          <w:color w:val="000000"/>
          <w:sz w:val="24"/>
        </w:rPr>
        <w:t>while</w:t>
      </w:r>
      <w:r>
        <w:rPr>
          <w:rFonts w:hAnsi="宋体"/>
          <w:color w:val="000000"/>
          <w:sz w:val="24"/>
        </w:rPr>
        <w:t>语句</w:t>
      </w:r>
    </w:p>
    <w:p>
      <w:pPr>
        <w:widowControl/>
        <w:numPr>
          <w:ilvl w:val="0"/>
          <w:numId w:val="5"/>
        </w:numPr>
        <w:spacing w:line="288" w:lineRule="auto"/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全面掌握</w:t>
      </w:r>
      <w:r>
        <w:rPr>
          <w:color w:val="000000"/>
          <w:sz w:val="24"/>
        </w:rPr>
        <w:t>do-while</w:t>
      </w:r>
      <w:r>
        <w:rPr>
          <w:rFonts w:hAnsi="宋体"/>
          <w:color w:val="000000"/>
          <w:sz w:val="24"/>
        </w:rPr>
        <w:t>语句</w:t>
      </w:r>
    </w:p>
    <w:p>
      <w:pPr>
        <w:widowControl/>
        <w:numPr>
          <w:ilvl w:val="0"/>
          <w:numId w:val="5"/>
        </w:numPr>
        <w:spacing w:line="288" w:lineRule="auto"/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全面掌握</w:t>
      </w:r>
      <w:r>
        <w:rPr>
          <w:color w:val="000000"/>
          <w:sz w:val="24"/>
        </w:rPr>
        <w:t>for</w:t>
      </w:r>
      <w:r>
        <w:rPr>
          <w:rFonts w:hAnsi="宋体"/>
          <w:color w:val="000000"/>
          <w:sz w:val="24"/>
        </w:rPr>
        <w:t>语句</w:t>
      </w:r>
    </w:p>
    <w:p>
      <w:pPr>
        <w:widowControl/>
        <w:numPr>
          <w:ilvl w:val="0"/>
          <w:numId w:val="5"/>
        </w:numPr>
        <w:spacing w:line="288" w:lineRule="auto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掌握</w:t>
      </w:r>
      <w:r>
        <w:rPr>
          <w:color w:val="000000"/>
          <w:sz w:val="24"/>
        </w:rPr>
        <w:t>break</w:t>
      </w:r>
      <w:r>
        <w:rPr>
          <w:rFonts w:hAnsi="宋体"/>
          <w:color w:val="000000"/>
          <w:sz w:val="24"/>
        </w:rPr>
        <w:t>和</w:t>
      </w:r>
      <w:r>
        <w:rPr>
          <w:color w:val="000000"/>
          <w:sz w:val="24"/>
        </w:rPr>
        <w:t>continue</w:t>
      </w:r>
      <w:r>
        <w:rPr>
          <w:rFonts w:hAnsi="宋体"/>
          <w:color w:val="000000"/>
          <w:sz w:val="24"/>
        </w:rPr>
        <w:t>语句</w:t>
      </w:r>
    </w:p>
    <w:p>
      <w:pPr>
        <w:widowControl/>
        <w:numPr>
          <w:ilvl w:val="0"/>
          <w:numId w:val="5"/>
        </w:numPr>
        <w:spacing w:line="288" w:lineRule="auto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掌握嵌套循环结构</w:t>
      </w:r>
    </w:p>
    <w:p>
      <w:pPr>
        <w:widowControl/>
        <w:numPr>
          <w:ilvl w:val="0"/>
          <w:numId w:val="1"/>
        </w:numPr>
        <w:spacing w:line="288" w:lineRule="auto"/>
        <w:rPr>
          <w:rFonts w:ascii="黑体" w:hAnsi="黑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函数</w:t>
      </w:r>
    </w:p>
    <w:p>
      <w:pPr>
        <w:widowControl/>
        <w:numPr>
          <w:ilvl w:val="1"/>
          <w:numId w:val="1"/>
        </w:numPr>
        <w:spacing w:line="288" w:lineRule="auto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了解函数的概念</w:t>
      </w:r>
    </w:p>
    <w:p>
      <w:pPr>
        <w:widowControl/>
        <w:numPr>
          <w:ilvl w:val="1"/>
          <w:numId w:val="1"/>
        </w:numPr>
        <w:spacing w:line="288" w:lineRule="auto"/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掌握函数定义的一般形式</w:t>
      </w:r>
    </w:p>
    <w:p>
      <w:pPr>
        <w:widowControl/>
        <w:numPr>
          <w:ilvl w:val="1"/>
          <w:numId w:val="1"/>
        </w:numPr>
        <w:spacing w:line="288" w:lineRule="auto"/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掌握函数的调用</w:t>
      </w:r>
    </w:p>
    <w:p>
      <w:pPr>
        <w:widowControl/>
        <w:numPr>
          <w:ilvl w:val="1"/>
          <w:numId w:val="1"/>
        </w:numPr>
        <w:spacing w:line="288" w:lineRule="auto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掌握</w:t>
      </w:r>
      <w:r>
        <w:rPr>
          <w:rFonts w:hAnsi="宋体"/>
          <w:color w:val="000000"/>
          <w:sz w:val="24"/>
        </w:rPr>
        <w:t>函数的嵌套调用和递归调用</w:t>
      </w:r>
    </w:p>
    <w:p>
      <w:pPr>
        <w:widowControl/>
        <w:numPr>
          <w:ilvl w:val="1"/>
          <w:numId w:val="1"/>
        </w:numPr>
        <w:spacing w:line="288" w:lineRule="auto"/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掌握局部变量和全局变量的定义</w:t>
      </w:r>
      <w:r>
        <w:rPr>
          <w:rFonts w:hint="eastAsia" w:hAnsi="宋体"/>
          <w:color w:val="000000"/>
          <w:sz w:val="24"/>
        </w:rPr>
        <w:t>、</w:t>
      </w:r>
      <w:r>
        <w:rPr>
          <w:rFonts w:hAnsi="宋体"/>
          <w:color w:val="000000"/>
          <w:sz w:val="24"/>
        </w:rPr>
        <w:t>使用方法</w:t>
      </w:r>
    </w:p>
    <w:p>
      <w:pPr>
        <w:widowControl/>
        <w:numPr>
          <w:ilvl w:val="1"/>
          <w:numId w:val="1"/>
        </w:numPr>
        <w:spacing w:line="288" w:lineRule="auto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掌握变量生存周期和静态局部变量</w:t>
      </w:r>
    </w:p>
    <w:p>
      <w:pPr>
        <w:widowControl/>
        <w:numPr>
          <w:ilvl w:val="1"/>
          <w:numId w:val="1"/>
        </w:numPr>
        <w:spacing w:line="288" w:lineRule="auto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掌握编译预处理</w:t>
      </w:r>
    </w:p>
    <w:p>
      <w:pPr>
        <w:widowControl/>
        <w:numPr>
          <w:ilvl w:val="0"/>
          <w:numId w:val="1"/>
        </w:numPr>
        <w:spacing w:line="288" w:lineRule="auto"/>
        <w:rPr>
          <w:rFonts w:ascii="黑体" w:hAnsi="黑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数组</w:t>
      </w:r>
    </w:p>
    <w:p>
      <w:pPr>
        <w:numPr>
          <w:ilvl w:val="1"/>
          <w:numId w:val="1"/>
        </w:numPr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掌握一维数组的定义、初始化</w:t>
      </w:r>
      <w:r>
        <w:rPr>
          <w:rFonts w:hint="eastAsia" w:hAnsi="宋体"/>
          <w:color w:val="000000"/>
          <w:sz w:val="24"/>
        </w:rPr>
        <w:t>和</w:t>
      </w:r>
      <w:r>
        <w:rPr>
          <w:rFonts w:hAnsi="宋体"/>
          <w:color w:val="000000"/>
          <w:sz w:val="24"/>
        </w:rPr>
        <w:t>使用方法</w:t>
      </w:r>
    </w:p>
    <w:p>
      <w:pPr>
        <w:numPr>
          <w:ilvl w:val="1"/>
          <w:numId w:val="1"/>
        </w:numPr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掌握二维数组的定义、初始化</w:t>
      </w:r>
      <w:r>
        <w:rPr>
          <w:rFonts w:hint="eastAsia" w:hAnsi="宋体"/>
          <w:color w:val="000000"/>
          <w:sz w:val="24"/>
        </w:rPr>
        <w:t>和</w:t>
      </w:r>
      <w:r>
        <w:rPr>
          <w:rFonts w:hAnsi="宋体"/>
          <w:color w:val="000000"/>
          <w:sz w:val="24"/>
        </w:rPr>
        <w:t>使用方法</w:t>
      </w:r>
    </w:p>
    <w:p>
      <w:pPr>
        <w:numPr>
          <w:ilvl w:val="1"/>
          <w:numId w:val="1"/>
        </w:numPr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掌握字符数组的定义、初始化</w:t>
      </w:r>
      <w:r>
        <w:rPr>
          <w:rFonts w:hint="eastAsia" w:hAnsi="宋体"/>
          <w:color w:val="000000"/>
          <w:sz w:val="24"/>
        </w:rPr>
        <w:t>和</w:t>
      </w:r>
      <w:r>
        <w:rPr>
          <w:rFonts w:hAnsi="宋体"/>
          <w:color w:val="000000"/>
          <w:sz w:val="24"/>
        </w:rPr>
        <w:t>使用方法</w:t>
      </w:r>
    </w:p>
    <w:p>
      <w:pPr>
        <w:widowControl/>
        <w:numPr>
          <w:ilvl w:val="1"/>
          <w:numId w:val="1"/>
        </w:numPr>
        <w:spacing w:line="288" w:lineRule="auto"/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全面掌握排序、查找</w:t>
      </w:r>
      <w:r>
        <w:rPr>
          <w:rFonts w:hint="eastAsia" w:hAnsi="宋体"/>
          <w:color w:val="000000"/>
          <w:sz w:val="24"/>
        </w:rPr>
        <w:t>等</w:t>
      </w:r>
      <w:r>
        <w:rPr>
          <w:rFonts w:hAnsi="宋体"/>
          <w:color w:val="000000"/>
          <w:sz w:val="24"/>
        </w:rPr>
        <w:t>程序设计方法</w:t>
      </w:r>
    </w:p>
    <w:p>
      <w:pPr>
        <w:widowControl/>
        <w:numPr>
          <w:ilvl w:val="0"/>
          <w:numId w:val="1"/>
        </w:numPr>
        <w:spacing w:line="288" w:lineRule="auto"/>
        <w:rPr>
          <w:rFonts w:ascii="黑体" w:hAnsi="黑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指针</w:t>
      </w:r>
    </w:p>
    <w:p>
      <w:pPr>
        <w:widowControl/>
        <w:numPr>
          <w:ilvl w:val="1"/>
          <w:numId w:val="1"/>
        </w:numPr>
        <w:spacing w:line="288" w:lineRule="auto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了解</w:t>
      </w:r>
      <w:r>
        <w:rPr>
          <w:rFonts w:hAnsi="宋体"/>
          <w:color w:val="000000"/>
          <w:sz w:val="24"/>
        </w:rPr>
        <w:t>指针的概念</w:t>
      </w:r>
    </w:p>
    <w:p>
      <w:pPr>
        <w:widowControl/>
        <w:numPr>
          <w:ilvl w:val="1"/>
          <w:numId w:val="1"/>
        </w:numPr>
        <w:spacing w:line="288" w:lineRule="auto"/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掌握指针变量的定义、初始化</w:t>
      </w:r>
      <w:r>
        <w:rPr>
          <w:rFonts w:hint="eastAsia" w:hAnsi="宋体"/>
          <w:color w:val="000000"/>
          <w:sz w:val="24"/>
        </w:rPr>
        <w:t>和</w:t>
      </w:r>
      <w:r>
        <w:rPr>
          <w:rFonts w:hAnsi="宋体"/>
          <w:color w:val="000000"/>
          <w:sz w:val="24"/>
        </w:rPr>
        <w:t>使用方法</w:t>
      </w:r>
    </w:p>
    <w:p>
      <w:pPr>
        <w:widowControl/>
        <w:numPr>
          <w:ilvl w:val="1"/>
          <w:numId w:val="1"/>
        </w:numPr>
        <w:spacing w:line="288" w:lineRule="auto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掌握指针作为函数参数</w:t>
      </w:r>
    </w:p>
    <w:p>
      <w:pPr>
        <w:widowControl/>
        <w:numPr>
          <w:ilvl w:val="1"/>
          <w:numId w:val="1"/>
        </w:numPr>
        <w:spacing w:line="288" w:lineRule="auto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掌握</w:t>
      </w:r>
      <w:r>
        <w:rPr>
          <w:rFonts w:hAnsi="宋体"/>
          <w:color w:val="000000"/>
          <w:sz w:val="24"/>
        </w:rPr>
        <w:t>使用字符串指针变量</w:t>
      </w:r>
      <w:r>
        <w:rPr>
          <w:rFonts w:hint="eastAsia" w:hAnsi="宋体"/>
          <w:color w:val="000000"/>
          <w:sz w:val="24"/>
        </w:rPr>
        <w:t>和</w:t>
      </w:r>
      <w:r>
        <w:rPr>
          <w:rFonts w:hAnsi="宋体"/>
          <w:color w:val="000000"/>
          <w:sz w:val="24"/>
        </w:rPr>
        <w:t>字符数组</w:t>
      </w:r>
    </w:p>
    <w:p>
      <w:pPr>
        <w:widowControl/>
        <w:numPr>
          <w:ilvl w:val="1"/>
          <w:numId w:val="1"/>
        </w:numPr>
        <w:spacing w:line="288" w:lineRule="auto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掌握常用字符串处理函数</w:t>
      </w:r>
    </w:p>
    <w:p>
      <w:pPr>
        <w:widowControl/>
        <w:numPr>
          <w:ilvl w:val="1"/>
          <w:numId w:val="1"/>
        </w:numPr>
        <w:spacing w:line="288" w:lineRule="auto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掌握用指针实现内存动态分配</w:t>
      </w:r>
    </w:p>
    <w:p>
      <w:pPr>
        <w:widowControl/>
        <w:numPr>
          <w:ilvl w:val="0"/>
          <w:numId w:val="1"/>
        </w:numPr>
        <w:spacing w:line="288" w:lineRule="auto"/>
        <w:rPr>
          <w:rFonts w:ascii="黑体" w:hAnsi="黑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结构</w:t>
      </w:r>
    </w:p>
    <w:p>
      <w:pPr>
        <w:widowControl/>
        <w:numPr>
          <w:ilvl w:val="1"/>
          <w:numId w:val="1"/>
        </w:numPr>
        <w:spacing w:line="288" w:lineRule="auto"/>
        <w:rPr>
          <w:color w:val="000000"/>
          <w:sz w:val="24"/>
        </w:rPr>
      </w:pPr>
      <w:r>
        <w:rPr>
          <w:rFonts w:hint="eastAsia" w:hAnsi="宋体"/>
          <w:color w:val="000000"/>
          <w:sz w:val="24"/>
        </w:rPr>
        <w:t>了解</w:t>
      </w:r>
      <w:r>
        <w:rPr>
          <w:rFonts w:hAnsi="宋体"/>
          <w:color w:val="000000"/>
          <w:sz w:val="24"/>
        </w:rPr>
        <w:t>结构</w:t>
      </w:r>
      <w:r>
        <w:rPr>
          <w:rFonts w:hint="eastAsia" w:hAnsi="宋体"/>
          <w:color w:val="000000"/>
          <w:sz w:val="24"/>
        </w:rPr>
        <w:t>的概念和</w:t>
      </w:r>
      <w:r>
        <w:rPr>
          <w:rFonts w:hAnsi="宋体"/>
          <w:color w:val="000000"/>
          <w:sz w:val="24"/>
        </w:rPr>
        <w:t>定义</w:t>
      </w:r>
    </w:p>
    <w:p>
      <w:pPr>
        <w:widowControl/>
        <w:numPr>
          <w:ilvl w:val="1"/>
          <w:numId w:val="1"/>
        </w:numPr>
        <w:spacing w:line="288" w:lineRule="auto"/>
        <w:rPr>
          <w:color w:val="000000"/>
          <w:sz w:val="24"/>
        </w:rPr>
      </w:pPr>
      <w:r>
        <w:rPr>
          <w:rFonts w:hAnsi="宋体"/>
          <w:color w:val="000000"/>
          <w:sz w:val="24"/>
        </w:rPr>
        <w:t>掌握结构变量的</w:t>
      </w:r>
      <w:r>
        <w:rPr>
          <w:rFonts w:hint="eastAsia" w:hAnsi="宋体"/>
          <w:color w:val="000000"/>
          <w:sz w:val="24"/>
        </w:rPr>
        <w:t>定义</w:t>
      </w:r>
      <w:r>
        <w:rPr>
          <w:rFonts w:hAnsi="宋体"/>
          <w:color w:val="000000"/>
          <w:sz w:val="24"/>
        </w:rPr>
        <w:t>、初始化</w:t>
      </w:r>
      <w:r>
        <w:rPr>
          <w:rFonts w:hint="eastAsia" w:hAnsi="宋体"/>
          <w:color w:val="000000"/>
          <w:sz w:val="24"/>
        </w:rPr>
        <w:t>和</w:t>
      </w:r>
      <w:r>
        <w:rPr>
          <w:rFonts w:hAnsi="宋体"/>
          <w:color w:val="000000"/>
          <w:sz w:val="24"/>
        </w:rPr>
        <w:t>使用方法</w:t>
      </w:r>
    </w:p>
    <w:p>
      <w:pPr>
        <w:widowControl/>
        <w:numPr>
          <w:ilvl w:val="1"/>
          <w:numId w:val="1"/>
        </w:numPr>
        <w:spacing w:line="288" w:lineRule="auto"/>
        <w:rPr>
          <w:color w:val="000000"/>
          <w:sz w:val="24"/>
        </w:rPr>
      </w:pPr>
      <w:r>
        <w:rPr>
          <w:rFonts w:hAnsi="宋体"/>
          <w:color w:val="000000"/>
          <w:sz w:val="24"/>
        </w:rPr>
        <w:t>掌握结构数组的定义、初始化</w:t>
      </w:r>
      <w:r>
        <w:rPr>
          <w:rFonts w:hint="eastAsia" w:hAnsi="宋体"/>
          <w:color w:val="000000"/>
          <w:sz w:val="24"/>
        </w:rPr>
        <w:t>和</w:t>
      </w:r>
      <w:r>
        <w:rPr>
          <w:rFonts w:hAnsi="宋体"/>
          <w:color w:val="000000"/>
          <w:sz w:val="24"/>
        </w:rPr>
        <w:t>使用方法</w:t>
      </w:r>
    </w:p>
    <w:p>
      <w:pPr>
        <w:widowControl/>
        <w:numPr>
          <w:ilvl w:val="1"/>
          <w:numId w:val="1"/>
        </w:numPr>
        <w:spacing w:line="288" w:lineRule="auto"/>
        <w:rPr>
          <w:color w:val="000000"/>
          <w:sz w:val="24"/>
        </w:rPr>
      </w:pPr>
      <w:r>
        <w:rPr>
          <w:rFonts w:hAnsi="宋体"/>
          <w:color w:val="000000"/>
          <w:sz w:val="24"/>
        </w:rPr>
        <w:t>全面掌握有关结构数组的程序设计方法</w:t>
      </w:r>
    </w:p>
    <w:p>
      <w:pPr>
        <w:widowControl/>
        <w:numPr>
          <w:ilvl w:val="1"/>
          <w:numId w:val="1"/>
        </w:numPr>
        <w:spacing w:line="288" w:lineRule="auto"/>
        <w:rPr>
          <w:color w:val="000000"/>
          <w:sz w:val="24"/>
        </w:rPr>
      </w:pPr>
      <w:r>
        <w:rPr>
          <w:rFonts w:hint="eastAsia" w:hAnsi="宋体"/>
          <w:color w:val="000000"/>
          <w:sz w:val="24"/>
        </w:rPr>
        <w:t>掌握结构指针作为函数参数</w:t>
      </w:r>
    </w:p>
    <w:p>
      <w:pPr>
        <w:widowControl/>
        <w:numPr>
          <w:ilvl w:val="0"/>
          <w:numId w:val="1"/>
        </w:numPr>
        <w:spacing w:line="288" w:lineRule="auto"/>
        <w:rPr>
          <w:rFonts w:ascii="黑体" w:hAnsi="黑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文件</w:t>
      </w:r>
    </w:p>
    <w:p>
      <w:pPr>
        <w:widowControl/>
        <w:numPr>
          <w:ilvl w:val="1"/>
          <w:numId w:val="1"/>
        </w:numPr>
        <w:spacing w:line="288" w:lineRule="auto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了解</w:t>
      </w:r>
      <w:r>
        <w:rPr>
          <w:rFonts w:hAnsi="宋体"/>
          <w:color w:val="000000"/>
          <w:sz w:val="24"/>
        </w:rPr>
        <w:t>文件、文件指针的概念</w:t>
      </w:r>
    </w:p>
    <w:p>
      <w:pPr>
        <w:widowControl/>
        <w:numPr>
          <w:ilvl w:val="1"/>
          <w:numId w:val="1"/>
        </w:numPr>
        <w:spacing w:line="288" w:lineRule="auto"/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掌握文件的打开</w:t>
      </w:r>
      <w:r>
        <w:rPr>
          <w:rFonts w:hint="eastAsia" w:hAnsi="宋体"/>
          <w:color w:val="000000"/>
          <w:sz w:val="24"/>
        </w:rPr>
        <w:t>、关闭</w:t>
      </w:r>
      <w:r>
        <w:rPr>
          <w:rFonts w:hAnsi="宋体"/>
          <w:color w:val="000000"/>
          <w:sz w:val="24"/>
        </w:rPr>
        <w:t>、读写等函数的使用方法</w:t>
      </w:r>
    </w:p>
    <w:p>
      <w:pPr>
        <w:widowControl/>
        <w:spacing w:line="288" w:lineRule="auto"/>
        <w:ind w:firstLine="482" w:firstLineChars="200"/>
        <w:rPr>
          <w:rFonts w:ascii="黑体" w:hAnsi="黑体" w:eastAsia="黑体"/>
          <w:b/>
          <w:color w:val="000000"/>
          <w:sz w:val="24"/>
        </w:rPr>
      </w:pPr>
    </w:p>
    <w:p>
      <w:pPr>
        <w:widowControl/>
        <w:spacing w:line="288" w:lineRule="auto"/>
        <w:ind w:firstLine="482" w:firstLineChars="200"/>
        <w:rPr>
          <w:rFonts w:ascii="黑体" w:hAnsi="黑体" w:eastAsia="黑体"/>
          <w:b/>
          <w:color w:val="000000"/>
          <w:sz w:val="24"/>
        </w:rPr>
      </w:pPr>
    </w:p>
    <w:p>
      <w:pPr>
        <w:widowControl/>
        <w:spacing w:line="288" w:lineRule="auto"/>
        <w:rPr>
          <w:rFonts w:hAnsi="宋体"/>
          <w:b/>
          <w:color w:val="000000"/>
          <w:sz w:val="24"/>
        </w:rPr>
      </w:pPr>
      <w:r>
        <w:rPr>
          <w:rFonts w:hint="eastAsia" w:hAnsi="宋体"/>
          <w:b/>
          <w:color w:val="000000"/>
          <w:sz w:val="24"/>
        </w:rPr>
        <w:t>参考</w:t>
      </w:r>
      <w:r>
        <w:rPr>
          <w:rFonts w:hAnsi="宋体"/>
          <w:b/>
          <w:color w:val="000000"/>
          <w:sz w:val="24"/>
        </w:rPr>
        <w:t>书目：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/>
          <w:sz w:val="24"/>
        </w:rPr>
        <w:t>何钦铭、颜晖著，《C语言程序设计》（第</w:t>
      </w:r>
      <w:r>
        <w:rPr>
          <w:rFonts w:hAnsi="宋体"/>
          <w:color w:val="000000"/>
          <w:sz w:val="24"/>
        </w:rPr>
        <w:t>3</w:t>
      </w:r>
      <w:r>
        <w:rPr>
          <w:rFonts w:hint="eastAsia" w:hAnsi="宋体"/>
          <w:color w:val="000000"/>
          <w:sz w:val="24"/>
        </w:rPr>
        <w:t>版），高等教育出版社，2</w:t>
      </w:r>
      <w:r>
        <w:rPr>
          <w:rFonts w:hAnsi="宋体"/>
          <w:color w:val="000000"/>
          <w:sz w:val="24"/>
        </w:rPr>
        <w:t>015</w:t>
      </w:r>
      <w:r>
        <w:rPr>
          <w:rFonts w:hint="eastAsia" w:hAnsi="宋体"/>
          <w:color w:val="000000"/>
          <w:sz w:val="24"/>
        </w:rPr>
        <w:t>年。</w:t>
      </w:r>
    </w:p>
    <w:p>
      <w:bookmarkStart w:id="0" w:name="_GoBack"/>
      <w:bookmarkEnd w:id="0"/>
    </w:p>
    <w:sectPr>
      <w:pgSz w:w="11906" w:h="16838"/>
      <w:pgMar w:top="1361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4A6D2A"/>
    <w:multiLevelType w:val="multilevel"/>
    <w:tmpl w:val="0E4A6D2A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decimal"/>
      <w:lvlText w:val="（%2）"/>
      <w:lvlJc w:val="left"/>
      <w:pPr>
        <w:ind w:left="845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339466AF"/>
    <w:multiLevelType w:val="multilevel"/>
    <w:tmpl w:val="339466AF"/>
    <w:lvl w:ilvl="0" w:tentative="0">
      <w:start w:val="1"/>
      <w:numFmt w:val="decimal"/>
      <w:lvlText w:val="（%1）"/>
      <w:lvlJc w:val="left"/>
      <w:pPr>
        <w:ind w:left="84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5" w:hanging="420"/>
      </w:pPr>
    </w:lvl>
    <w:lvl w:ilvl="2" w:tentative="0">
      <w:start w:val="1"/>
      <w:numFmt w:val="lowerRoman"/>
      <w:lvlText w:val="%3."/>
      <w:lvlJc w:val="right"/>
      <w:pPr>
        <w:ind w:left="1685" w:hanging="420"/>
      </w:pPr>
    </w:lvl>
    <w:lvl w:ilvl="3" w:tentative="0">
      <w:start w:val="1"/>
      <w:numFmt w:val="decimal"/>
      <w:lvlText w:val="%4."/>
      <w:lvlJc w:val="left"/>
      <w:pPr>
        <w:ind w:left="2105" w:hanging="420"/>
      </w:pPr>
    </w:lvl>
    <w:lvl w:ilvl="4" w:tentative="0">
      <w:start w:val="1"/>
      <w:numFmt w:val="lowerLetter"/>
      <w:lvlText w:val="%5)"/>
      <w:lvlJc w:val="left"/>
      <w:pPr>
        <w:ind w:left="2525" w:hanging="420"/>
      </w:pPr>
    </w:lvl>
    <w:lvl w:ilvl="5" w:tentative="0">
      <w:start w:val="1"/>
      <w:numFmt w:val="lowerRoman"/>
      <w:lvlText w:val="%6."/>
      <w:lvlJc w:val="right"/>
      <w:pPr>
        <w:ind w:left="2945" w:hanging="420"/>
      </w:pPr>
    </w:lvl>
    <w:lvl w:ilvl="6" w:tentative="0">
      <w:start w:val="1"/>
      <w:numFmt w:val="decimal"/>
      <w:lvlText w:val="%7."/>
      <w:lvlJc w:val="left"/>
      <w:pPr>
        <w:ind w:left="3365" w:hanging="420"/>
      </w:pPr>
    </w:lvl>
    <w:lvl w:ilvl="7" w:tentative="0">
      <w:start w:val="1"/>
      <w:numFmt w:val="lowerLetter"/>
      <w:lvlText w:val="%8)"/>
      <w:lvlJc w:val="left"/>
      <w:pPr>
        <w:ind w:left="3785" w:hanging="420"/>
      </w:pPr>
    </w:lvl>
    <w:lvl w:ilvl="8" w:tentative="0">
      <w:start w:val="1"/>
      <w:numFmt w:val="lowerRoman"/>
      <w:lvlText w:val="%9."/>
      <w:lvlJc w:val="right"/>
      <w:pPr>
        <w:ind w:left="4205" w:hanging="420"/>
      </w:pPr>
    </w:lvl>
  </w:abstractNum>
  <w:abstractNum w:abstractNumId="2">
    <w:nsid w:val="44250A6E"/>
    <w:multiLevelType w:val="multilevel"/>
    <w:tmpl w:val="44250A6E"/>
    <w:lvl w:ilvl="0" w:tentative="0">
      <w:start w:val="1"/>
      <w:numFmt w:val="decimal"/>
      <w:lvlText w:val="（%1）"/>
      <w:lvlJc w:val="left"/>
      <w:pPr>
        <w:ind w:left="84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5" w:hanging="420"/>
      </w:pPr>
    </w:lvl>
    <w:lvl w:ilvl="2" w:tentative="0">
      <w:start w:val="1"/>
      <w:numFmt w:val="lowerRoman"/>
      <w:lvlText w:val="%3."/>
      <w:lvlJc w:val="right"/>
      <w:pPr>
        <w:ind w:left="1685" w:hanging="420"/>
      </w:pPr>
    </w:lvl>
    <w:lvl w:ilvl="3" w:tentative="0">
      <w:start w:val="1"/>
      <w:numFmt w:val="decimal"/>
      <w:lvlText w:val="%4."/>
      <w:lvlJc w:val="left"/>
      <w:pPr>
        <w:ind w:left="2105" w:hanging="420"/>
      </w:pPr>
    </w:lvl>
    <w:lvl w:ilvl="4" w:tentative="0">
      <w:start w:val="1"/>
      <w:numFmt w:val="lowerLetter"/>
      <w:lvlText w:val="%5)"/>
      <w:lvlJc w:val="left"/>
      <w:pPr>
        <w:ind w:left="2525" w:hanging="420"/>
      </w:pPr>
    </w:lvl>
    <w:lvl w:ilvl="5" w:tentative="0">
      <w:start w:val="1"/>
      <w:numFmt w:val="lowerRoman"/>
      <w:lvlText w:val="%6."/>
      <w:lvlJc w:val="right"/>
      <w:pPr>
        <w:ind w:left="2945" w:hanging="420"/>
      </w:pPr>
    </w:lvl>
    <w:lvl w:ilvl="6" w:tentative="0">
      <w:start w:val="1"/>
      <w:numFmt w:val="decimal"/>
      <w:lvlText w:val="%7."/>
      <w:lvlJc w:val="left"/>
      <w:pPr>
        <w:ind w:left="3365" w:hanging="420"/>
      </w:pPr>
    </w:lvl>
    <w:lvl w:ilvl="7" w:tentative="0">
      <w:start w:val="1"/>
      <w:numFmt w:val="lowerLetter"/>
      <w:lvlText w:val="%8)"/>
      <w:lvlJc w:val="left"/>
      <w:pPr>
        <w:ind w:left="3785" w:hanging="420"/>
      </w:pPr>
    </w:lvl>
    <w:lvl w:ilvl="8" w:tentative="0">
      <w:start w:val="1"/>
      <w:numFmt w:val="lowerRoman"/>
      <w:lvlText w:val="%9."/>
      <w:lvlJc w:val="right"/>
      <w:pPr>
        <w:ind w:left="4205" w:hanging="420"/>
      </w:pPr>
    </w:lvl>
  </w:abstractNum>
  <w:abstractNum w:abstractNumId="3">
    <w:nsid w:val="5E674DC8"/>
    <w:multiLevelType w:val="multilevel"/>
    <w:tmpl w:val="5E674DC8"/>
    <w:lvl w:ilvl="0" w:tentative="0">
      <w:start w:val="1"/>
      <w:numFmt w:val="decimal"/>
      <w:lvlText w:val="（%1）"/>
      <w:lvlJc w:val="left"/>
      <w:pPr>
        <w:ind w:left="84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5" w:hanging="420"/>
      </w:pPr>
    </w:lvl>
    <w:lvl w:ilvl="2" w:tentative="0">
      <w:start w:val="1"/>
      <w:numFmt w:val="lowerRoman"/>
      <w:lvlText w:val="%3."/>
      <w:lvlJc w:val="right"/>
      <w:pPr>
        <w:ind w:left="1685" w:hanging="420"/>
      </w:pPr>
    </w:lvl>
    <w:lvl w:ilvl="3" w:tentative="0">
      <w:start w:val="1"/>
      <w:numFmt w:val="decimal"/>
      <w:lvlText w:val="%4."/>
      <w:lvlJc w:val="left"/>
      <w:pPr>
        <w:ind w:left="2105" w:hanging="420"/>
      </w:pPr>
    </w:lvl>
    <w:lvl w:ilvl="4" w:tentative="0">
      <w:start w:val="1"/>
      <w:numFmt w:val="lowerLetter"/>
      <w:lvlText w:val="%5)"/>
      <w:lvlJc w:val="left"/>
      <w:pPr>
        <w:ind w:left="2525" w:hanging="420"/>
      </w:pPr>
    </w:lvl>
    <w:lvl w:ilvl="5" w:tentative="0">
      <w:start w:val="1"/>
      <w:numFmt w:val="lowerRoman"/>
      <w:lvlText w:val="%6."/>
      <w:lvlJc w:val="right"/>
      <w:pPr>
        <w:ind w:left="2945" w:hanging="420"/>
      </w:pPr>
    </w:lvl>
    <w:lvl w:ilvl="6" w:tentative="0">
      <w:start w:val="1"/>
      <w:numFmt w:val="decimal"/>
      <w:lvlText w:val="%7."/>
      <w:lvlJc w:val="left"/>
      <w:pPr>
        <w:ind w:left="3365" w:hanging="420"/>
      </w:pPr>
    </w:lvl>
    <w:lvl w:ilvl="7" w:tentative="0">
      <w:start w:val="1"/>
      <w:numFmt w:val="lowerLetter"/>
      <w:lvlText w:val="%8)"/>
      <w:lvlJc w:val="left"/>
      <w:pPr>
        <w:ind w:left="3785" w:hanging="420"/>
      </w:pPr>
    </w:lvl>
    <w:lvl w:ilvl="8" w:tentative="0">
      <w:start w:val="1"/>
      <w:numFmt w:val="lowerRoman"/>
      <w:lvlText w:val="%9."/>
      <w:lvlJc w:val="right"/>
      <w:pPr>
        <w:ind w:left="4205" w:hanging="420"/>
      </w:pPr>
    </w:lvl>
  </w:abstractNum>
  <w:abstractNum w:abstractNumId="4">
    <w:nsid w:val="7A4467FA"/>
    <w:multiLevelType w:val="multilevel"/>
    <w:tmpl w:val="7A4467FA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decimal"/>
      <w:lvlText w:val="（%2）"/>
      <w:lvlJc w:val="left"/>
      <w:pPr>
        <w:ind w:left="845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60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2021-09-16T01:58:22Z</dcterms:created>
  <dc:creator>lenovo</dc:creator>
  <cp:lastModifiedBy>lenovo</cp:lastModifiedBy>
  <dcterms:modified xsi:type="dcterms:W3CDTF">2021-09-16T01:58:33Z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5A09A286413942349062A2AB4C94844B</vt:lpwstr>
  </property>
</Properties>
</file>